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465A" w:rsidRPr="00BB4063" w:rsidRDefault="00DE465A" w:rsidP="00DE465A">
      <w:pPr>
        <w:shd w:val="clear" w:color="auto" w:fill="FFFFFF"/>
        <w:tabs>
          <w:tab w:val="left" w:pos="0"/>
        </w:tabs>
        <w:ind w:right="23"/>
        <w:jc w:val="center"/>
        <w:rPr>
          <w:b/>
          <w:sz w:val="28"/>
          <w:szCs w:val="28"/>
        </w:rPr>
      </w:pPr>
      <w:r w:rsidRPr="00BB4063">
        <w:rPr>
          <w:b/>
          <w:sz w:val="28"/>
          <w:szCs w:val="28"/>
        </w:rPr>
        <w:t>Критерии и показатели эффективности реализации проекта</w:t>
      </w:r>
    </w:p>
    <w:p w:rsidR="00777152" w:rsidRPr="00777152" w:rsidRDefault="00777152" w:rsidP="00777152">
      <w:pPr>
        <w:shd w:val="clear" w:color="auto" w:fill="FFFFFF"/>
        <w:tabs>
          <w:tab w:val="left" w:pos="603"/>
        </w:tabs>
        <w:ind w:right="23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7796"/>
      </w:tblGrid>
      <w:tr w:rsidR="00777152" w:rsidRPr="00777152" w:rsidTr="00BB4063">
        <w:trPr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2" w:rsidRPr="00777152" w:rsidRDefault="00777152" w:rsidP="00777152">
            <w:pPr>
              <w:tabs>
                <w:tab w:val="left" w:pos="993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777152">
              <w:rPr>
                <w:b/>
                <w:sz w:val="28"/>
                <w:szCs w:val="28"/>
                <w:lang w:eastAsia="en-US"/>
              </w:rPr>
              <w:t>Критерии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2" w:rsidRPr="00777152" w:rsidRDefault="00777152" w:rsidP="00777152">
            <w:pPr>
              <w:tabs>
                <w:tab w:val="left" w:pos="993"/>
              </w:tabs>
              <w:ind w:firstLine="34"/>
              <w:jc w:val="center"/>
              <w:rPr>
                <w:b/>
                <w:sz w:val="28"/>
                <w:szCs w:val="28"/>
                <w:lang w:eastAsia="en-US"/>
              </w:rPr>
            </w:pPr>
            <w:r w:rsidRPr="00777152">
              <w:rPr>
                <w:b/>
                <w:sz w:val="28"/>
                <w:szCs w:val="28"/>
                <w:lang w:eastAsia="en-US"/>
              </w:rPr>
              <w:t>Показатели</w:t>
            </w:r>
          </w:p>
        </w:tc>
      </w:tr>
      <w:tr w:rsidR="00777152" w:rsidRPr="00777152" w:rsidTr="00BB406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2" w:rsidRPr="00777152" w:rsidRDefault="00777152" w:rsidP="00777152">
            <w:pPr>
              <w:tabs>
                <w:tab w:val="left" w:pos="993"/>
              </w:tabs>
              <w:ind w:left="720" w:hanging="720"/>
              <w:jc w:val="both"/>
              <w:rPr>
                <w:sz w:val="28"/>
                <w:szCs w:val="28"/>
                <w:lang w:eastAsia="en-US"/>
              </w:rPr>
            </w:pPr>
            <w:r w:rsidRPr="00777152">
              <w:rPr>
                <w:sz w:val="28"/>
                <w:szCs w:val="28"/>
                <w:lang w:eastAsia="en-US"/>
              </w:rPr>
              <w:t>Сформированность</w:t>
            </w:r>
          </w:p>
          <w:p w:rsidR="00777152" w:rsidRPr="00777152" w:rsidRDefault="00777152" w:rsidP="00777152">
            <w:pPr>
              <w:tabs>
                <w:tab w:val="left" w:pos="993"/>
              </w:tabs>
              <w:rPr>
                <w:sz w:val="28"/>
                <w:szCs w:val="28"/>
                <w:lang w:eastAsia="en-US"/>
              </w:rPr>
            </w:pPr>
            <w:r w:rsidRPr="00777152">
              <w:rPr>
                <w:sz w:val="28"/>
                <w:szCs w:val="28"/>
                <w:lang w:eastAsia="en-US"/>
              </w:rPr>
              <w:t>деловой активности учащихся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2" w:rsidRPr="00777152" w:rsidRDefault="00777152" w:rsidP="00BB4063">
            <w:pPr>
              <w:numPr>
                <w:ilvl w:val="0"/>
                <w:numId w:val="3"/>
              </w:numPr>
              <w:tabs>
                <w:tab w:val="left" w:pos="318"/>
              </w:tabs>
              <w:jc w:val="both"/>
              <w:rPr>
                <w:spacing w:val="-6"/>
                <w:sz w:val="28"/>
                <w:szCs w:val="28"/>
                <w:lang w:eastAsia="en-US"/>
              </w:rPr>
            </w:pPr>
            <w:r w:rsidRPr="00777152">
              <w:rPr>
                <w:spacing w:val="-6"/>
                <w:sz w:val="28"/>
                <w:szCs w:val="28"/>
                <w:lang w:eastAsia="en-US"/>
              </w:rPr>
              <w:t>наличие четкого представления о деловой активности и путях ее формирования и развития;</w:t>
            </w:r>
          </w:p>
          <w:p w:rsidR="00777152" w:rsidRPr="00777152" w:rsidRDefault="00777152" w:rsidP="00BB4063">
            <w:pPr>
              <w:numPr>
                <w:ilvl w:val="0"/>
                <w:numId w:val="3"/>
              </w:numPr>
              <w:tabs>
                <w:tab w:val="left" w:pos="318"/>
              </w:tabs>
              <w:jc w:val="both"/>
              <w:rPr>
                <w:spacing w:val="-6"/>
                <w:sz w:val="28"/>
                <w:szCs w:val="28"/>
                <w:lang w:eastAsia="en-US"/>
              </w:rPr>
            </w:pPr>
            <w:proofErr w:type="spellStart"/>
            <w:r w:rsidRPr="00777152">
              <w:rPr>
                <w:spacing w:val="-6"/>
                <w:sz w:val="28"/>
                <w:szCs w:val="28"/>
                <w:lang w:eastAsia="en-US"/>
              </w:rPr>
              <w:t>мотивированность</w:t>
            </w:r>
            <w:proofErr w:type="spellEnd"/>
            <w:r w:rsidRPr="00777152">
              <w:rPr>
                <w:spacing w:val="-6"/>
                <w:sz w:val="28"/>
                <w:szCs w:val="28"/>
                <w:lang w:eastAsia="en-US"/>
              </w:rPr>
              <w:t xml:space="preserve"> на  достижение успеха; </w:t>
            </w:r>
          </w:p>
          <w:p w:rsidR="00777152" w:rsidRPr="00777152" w:rsidRDefault="00777152" w:rsidP="00BB4063">
            <w:pPr>
              <w:numPr>
                <w:ilvl w:val="0"/>
                <w:numId w:val="3"/>
              </w:numPr>
              <w:tabs>
                <w:tab w:val="left" w:pos="318"/>
              </w:tabs>
              <w:jc w:val="both"/>
              <w:rPr>
                <w:spacing w:val="-6"/>
                <w:sz w:val="28"/>
                <w:szCs w:val="28"/>
                <w:lang w:eastAsia="en-US"/>
              </w:rPr>
            </w:pPr>
            <w:r w:rsidRPr="00777152">
              <w:rPr>
                <w:spacing w:val="-6"/>
                <w:sz w:val="28"/>
                <w:szCs w:val="28"/>
                <w:lang w:eastAsia="en-US"/>
              </w:rPr>
              <w:t>умение работать в команде, готовность к взаимодействию и взаимопониманию;</w:t>
            </w:r>
          </w:p>
          <w:p w:rsidR="00777152" w:rsidRPr="00777152" w:rsidRDefault="00777152" w:rsidP="00BB4063">
            <w:pPr>
              <w:numPr>
                <w:ilvl w:val="0"/>
                <w:numId w:val="3"/>
              </w:numPr>
              <w:tabs>
                <w:tab w:val="left" w:pos="318"/>
              </w:tabs>
              <w:jc w:val="both"/>
              <w:rPr>
                <w:spacing w:val="-6"/>
                <w:sz w:val="28"/>
                <w:szCs w:val="28"/>
                <w:lang w:eastAsia="en-US"/>
              </w:rPr>
            </w:pPr>
            <w:r w:rsidRPr="00777152">
              <w:rPr>
                <w:spacing w:val="-6"/>
                <w:sz w:val="28"/>
                <w:szCs w:val="28"/>
                <w:lang w:eastAsia="en-US"/>
              </w:rPr>
              <w:t xml:space="preserve">умение </w:t>
            </w:r>
            <w:r w:rsidRPr="00777152">
              <w:rPr>
                <w:bCs/>
                <w:iCs/>
                <w:spacing w:val="-6"/>
                <w:sz w:val="28"/>
                <w:szCs w:val="28"/>
              </w:rPr>
              <w:t>работать с информацией</w:t>
            </w:r>
            <w:r w:rsidRPr="00777152">
              <w:rPr>
                <w:spacing w:val="-6"/>
                <w:sz w:val="28"/>
                <w:szCs w:val="28"/>
                <w:lang w:eastAsia="en-US"/>
              </w:rPr>
              <w:t xml:space="preserve"> (анализировать, преобразовывать, сохранять, интерпретировать, осуществлять перенос информации и знаний);</w:t>
            </w:r>
          </w:p>
          <w:p w:rsidR="00777152" w:rsidRPr="00777152" w:rsidRDefault="00777152" w:rsidP="00BB4063">
            <w:pPr>
              <w:numPr>
                <w:ilvl w:val="0"/>
                <w:numId w:val="3"/>
              </w:numPr>
              <w:tabs>
                <w:tab w:val="left" w:pos="318"/>
              </w:tabs>
              <w:jc w:val="both"/>
              <w:rPr>
                <w:spacing w:val="-6"/>
                <w:sz w:val="28"/>
                <w:szCs w:val="28"/>
                <w:lang w:eastAsia="en-US"/>
              </w:rPr>
            </w:pPr>
            <w:r w:rsidRPr="00777152">
              <w:rPr>
                <w:spacing w:val="-6"/>
                <w:sz w:val="28"/>
                <w:szCs w:val="28"/>
                <w:lang w:eastAsia="en-US"/>
              </w:rPr>
              <w:t xml:space="preserve">умение </w:t>
            </w:r>
            <w:r w:rsidRPr="00777152">
              <w:rPr>
                <w:bCs/>
                <w:iCs/>
                <w:spacing w:val="-6"/>
                <w:sz w:val="28"/>
                <w:szCs w:val="28"/>
              </w:rPr>
              <w:t>представить свою идею,</w:t>
            </w:r>
            <w:r w:rsidRPr="00777152">
              <w:rPr>
                <w:spacing w:val="-6"/>
                <w:sz w:val="28"/>
                <w:szCs w:val="28"/>
              </w:rPr>
              <w:t xml:space="preserve"> генерировать и оценивать собственные бизнес-идеи</w:t>
            </w:r>
            <w:r w:rsidRPr="00777152">
              <w:rPr>
                <w:bCs/>
                <w:iCs/>
                <w:spacing w:val="-6"/>
                <w:sz w:val="28"/>
                <w:szCs w:val="28"/>
              </w:rPr>
              <w:t>, создавать и</w:t>
            </w:r>
            <w:r w:rsidRPr="00777152">
              <w:rPr>
                <w:spacing w:val="-6"/>
                <w:sz w:val="28"/>
                <w:szCs w:val="28"/>
                <w:lang w:eastAsia="en-US"/>
              </w:rPr>
              <w:t xml:space="preserve"> реализовывать предпринимательские проекты</w:t>
            </w:r>
            <w:r w:rsidRPr="00777152">
              <w:rPr>
                <w:bCs/>
                <w:iCs/>
                <w:spacing w:val="-6"/>
                <w:sz w:val="28"/>
                <w:szCs w:val="28"/>
              </w:rPr>
              <w:t>;</w:t>
            </w:r>
          </w:p>
          <w:p w:rsidR="00777152" w:rsidRPr="00777152" w:rsidRDefault="00777152" w:rsidP="00BB4063">
            <w:pPr>
              <w:numPr>
                <w:ilvl w:val="0"/>
                <w:numId w:val="3"/>
              </w:numPr>
              <w:tabs>
                <w:tab w:val="left" w:pos="318"/>
              </w:tabs>
              <w:jc w:val="both"/>
              <w:rPr>
                <w:spacing w:val="-6"/>
                <w:sz w:val="28"/>
                <w:szCs w:val="28"/>
                <w:lang w:eastAsia="en-US"/>
              </w:rPr>
            </w:pPr>
            <w:r w:rsidRPr="00777152">
              <w:rPr>
                <w:spacing w:val="-6"/>
                <w:sz w:val="28"/>
                <w:szCs w:val="28"/>
                <w:lang w:eastAsia="en-US"/>
              </w:rPr>
              <w:t>умение планировать свои действия, анализировать, принимать решения;</w:t>
            </w:r>
          </w:p>
          <w:p w:rsidR="00777152" w:rsidRPr="00777152" w:rsidRDefault="00777152" w:rsidP="00BB4063">
            <w:pPr>
              <w:numPr>
                <w:ilvl w:val="0"/>
                <w:numId w:val="3"/>
              </w:numPr>
              <w:jc w:val="both"/>
              <w:rPr>
                <w:spacing w:val="-6"/>
                <w:sz w:val="28"/>
                <w:szCs w:val="28"/>
                <w:lang w:eastAsia="en-US"/>
              </w:rPr>
            </w:pPr>
            <w:r w:rsidRPr="00777152">
              <w:rPr>
                <w:sz w:val="28"/>
                <w:szCs w:val="28"/>
                <w:lang w:eastAsia="en-US"/>
              </w:rPr>
              <w:t>приобретение опыта проявления и реализации собственных деловых инициатив.</w:t>
            </w:r>
          </w:p>
        </w:tc>
      </w:tr>
      <w:tr w:rsidR="00777152" w:rsidRPr="00777152" w:rsidTr="00BB4063">
        <w:trPr>
          <w:trHeight w:val="35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2" w:rsidRPr="00777152" w:rsidRDefault="00777152" w:rsidP="00777152">
            <w:pPr>
              <w:tabs>
                <w:tab w:val="left" w:pos="993"/>
              </w:tabs>
              <w:rPr>
                <w:sz w:val="28"/>
                <w:szCs w:val="28"/>
                <w:lang w:eastAsia="en-US"/>
              </w:rPr>
            </w:pPr>
            <w:r w:rsidRPr="00777152">
              <w:rPr>
                <w:sz w:val="28"/>
                <w:szCs w:val="28"/>
                <w:lang w:eastAsia="en-US"/>
              </w:rPr>
              <w:t>Воспитанность учащихся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2" w:rsidRPr="00777152" w:rsidRDefault="00777152" w:rsidP="00BB4063">
            <w:pPr>
              <w:numPr>
                <w:ilvl w:val="0"/>
                <w:numId w:val="4"/>
              </w:numPr>
              <w:rPr>
                <w:spacing w:val="-6"/>
                <w:sz w:val="28"/>
                <w:szCs w:val="28"/>
                <w:lang w:eastAsia="en-US"/>
              </w:rPr>
            </w:pPr>
            <w:r w:rsidRPr="00777152">
              <w:rPr>
                <w:spacing w:val="-6"/>
                <w:sz w:val="28"/>
                <w:szCs w:val="28"/>
                <w:lang w:eastAsia="en-US"/>
              </w:rPr>
              <w:t>личностные качества (взаимопомощь, ответственность, трудолюбие, уважение, доверие, активность, инициативность, креативность, самостоятельность);</w:t>
            </w:r>
          </w:p>
          <w:p w:rsidR="00777152" w:rsidRPr="00777152" w:rsidRDefault="00777152" w:rsidP="00BB4063">
            <w:pPr>
              <w:numPr>
                <w:ilvl w:val="0"/>
                <w:numId w:val="4"/>
              </w:numPr>
              <w:rPr>
                <w:spacing w:val="-6"/>
                <w:sz w:val="28"/>
                <w:szCs w:val="28"/>
                <w:lang w:eastAsia="en-US"/>
              </w:rPr>
            </w:pPr>
            <w:proofErr w:type="spellStart"/>
            <w:r w:rsidRPr="00777152">
              <w:rPr>
                <w:spacing w:val="-6"/>
                <w:sz w:val="28"/>
                <w:szCs w:val="28"/>
                <w:lang w:eastAsia="en-US"/>
              </w:rPr>
              <w:t>операциональные</w:t>
            </w:r>
            <w:proofErr w:type="spellEnd"/>
            <w:r w:rsidRPr="00777152">
              <w:rPr>
                <w:spacing w:val="-6"/>
                <w:sz w:val="28"/>
                <w:szCs w:val="28"/>
                <w:lang w:eastAsia="en-US"/>
              </w:rPr>
              <w:t xml:space="preserve"> умения (организаторские способности, стремление к сотрудничеству, предприимчивость, умение договариваться, распределять обязанности);</w:t>
            </w:r>
          </w:p>
          <w:p w:rsidR="00777152" w:rsidRPr="00777152" w:rsidRDefault="00777152" w:rsidP="00BB4063">
            <w:pPr>
              <w:numPr>
                <w:ilvl w:val="0"/>
                <w:numId w:val="4"/>
              </w:numPr>
              <w:rPr>
                <w:sz w:val="28"/>
                <w:szCs w:val="28"/>
                <w:lang w:eastAsia="en-US"/>
              </w:rPr>
            </w:pPr>
            <w:r w:rsidRPr="00777152">
              <w:rPr>
                <w:sz w:val="28"/>
                <w:szCs w:val="28"/>
                <w:lang w:eastAsia="en-US"/>
              </w:rPr>
              <w:t>положительный характер межличностных отношений на всех уровнях;</w:t>
            </w:r>
          </w:p>
          <w:p w:rsidR="00777152" w:rsidRPr="00777152" w:rsidRDefault="00777152" w:rsidP="00BB4063">
            <w:pPr>
              <w:numPr>
                <w:ilvl w:val="0"/>
                <w:numId w:val="4"/>
              </w:numPr>
              <w:rPr>
                <w:sz w:val="28"/>
                <w:szCs w:val="28"/>
                <w:lang w:eastAsia="en-US"/>
              </w:rPr>
            </w:pPr>
            <w:r w:rsidRPr="00777152">
              <w:rPr>
                <w:sz w:val="28"/>
                <w:szCs w:val="28"/>
                <w:lang w:eastAsia="en-US"/>
              </w:rPr>
              <w:t>положительная динамика   уровня воспитанности учащихся;</w:t>
            </w:r>
          </w:p>
          <w:p w:rsidR="00777152" w:rsidRPr="00777152" w:rsidRDefault="00777152" w:rsidP="00BB4063">
            <w:pPr>
              <w:numPr>
                <w:ilvl w:val="0"/>
                <w:numId w:val="4"/>
              </w:numPr>
              <w:rPr>
                <w:spacing w:val="-6"/>
                <w:sz w:val="28"/>
                <w:szCs w:val="28"/>
                <w:lang w:eastAsia="en-US"/>
              </w:rPr>
            </w:pPr>
            <w:r w:rsidRPr="00777152">
              <w:rPr>
                <w:sz w:val="28"/>
                <w:szCs w:val="28"/>
                <w:lang w:eastAsia="en-US"/>
              </w:rPr>
              <w:t>повышение социальной компетентности и активности.</w:t>
            </w:r>
          </w:p>
        </w:tc>
      </w:tr>
      <w:tr w:rsidR="00777152" w:rsidRPr="00777152" w:rsidTr="00BB406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2" w:rsidRPr="00777152" w:rsidRDefault="00777152" w:rsidP="00777152">
            <w:pPr>
              <w:rPr>
                <w:sz w:val="28"/>
                <w:szCs w:val="28"/>
                <w:lang w:eastAsia="en-US"/>
              </w:rPr>
            </w:pPr>
            <w:r w:rsidRPr="00777152">
              <w:rPr>
                <w:sz w:val="28"/>
                <w:szCs w:val="28"/>
                <w:lang w:eastAsia="en-US"/>
              </w:rPr>
              <w:t>Инновационная компетентность и исследовательская культура педагогов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2" w:rsidRPr="00777152" w:rsidRDefault="00777152" w:rsidP="00BB4063">
            <w:pPr>
              <w:numPr>
                <w:ilvl w:val="0"/>
                <w:numId w:val="5"/>
              </w:numPr>
              <w:rPr>
                <w:sz w:val="28"/>
                <w:szCs w:val="28"/>
                <w:lang w:eastAsia="en-US"/>
              </w:rPr>
            </w:pPr>
            <w:r w:rsidRPr="00777152">
              <w:rPr>
                <w:sz w:val="28"/>
                <w:szCs w:val="28"/>
                <w:lang w:eastAsia="en-US"/>
              </w:rPr>
              <w:t>создание элементов образовательной инфраструктуры;</w:t>
            </w:r>
          </w:p>
          <w:p w:rsidR="00777152" w:rsidRPr="00777152" w:rsidRDefault="00777152" w:rsidP="00BB4063">
            <w:pPr>
              <w:numPr>
                <w:ilvl w:val="0"/>
                <w:numId w:val="5"/>
              </w:numPr>
              <w:rPr>
                <w:sz w:val="28"/>
                <w:szCs w:val="28"/>
                <w:lang w:eastAsia="en-US"/>
              </w:rPr>
            </w:pPr>
            <w:r w:rsidRPr="00777152">
              <w:rPr>
                <w:sz w:val="28"/>
                <w:szCs w:val="28"/>
                <w:lang w:eastAsia="en-US"/>
              </w:rPr>
              <w:t>создание профессиональной среды   для обмена опытом;</w:t>
            </w:r>
          </w:p>
          <w:p w:rsidR="00777152" w:rsidRPr="00777152" w:rsidRDefault="00777152" w:rsidP="00BB4063">
            <w:pPr>
              <w:numPr>
                <w:ilvl w:val="0"/>
                <w:numId w:val="5"/>
              </w:numPr>
              <w:rPr>
                <w:sz w:val="28"/>
                <w:szCs w:val="28"/>
                <w:lang w:eastAsia="en-US"/>
              </w:rPr>
            </w:pPr>
            <w:r w:rsidRPr="00777152">
              <w:rPr>
                <w:sz w:val="28"/>
                <w:szCs w:val="28"/>
                <w:lang w:eastAsia="en-US"/>
              </w:rPr>
              <w:t>интенсивность внедрения новых педагогических и информационных технологий;</w:t>
            </w:r>
          </w:p>
          <w:p w:rsidR="00777152" w:rsidRPr="00777152" w:rsidRDefault="00777152" w:rsidP="00BB4063">
            <w:pPr>
              <w:numPr>
                <w:ilvl w:val="0"/>
                <w:numId w:val="5"/>
              </w:numPr>
              <w:rPr>
                <w:sz w:val="28"/>
                <w:szCs w:val="28"/>
                <w:lang w:eastAsia="en-US"/>
              </w:rPr>
            </w:pPr>
            <w:r w:rsidRPr="00777152">
              <w:rPr>
                <w:sz w:val="28"/>
                <w:szCs w:val="28"/>
                <w:lang w:eastAsia="en-US"/>
              </w:rPr>
              <w:t>личностные достижения педагогов в области внедрения инновационного проекта;</w:t>
            </w:r>
          </w:p>
          <w:p w:rsidR="00777152" w:rsidRPr="00777152" w:rsidRDefault="00777152" w:rsidP="00BB4063">
            <w:pPr>
              <w:numPr>
                <w:ilvl w:val="0"/>
                <w:numId w:val="5"/>
              </w:numPr>
              <w:rPr>
                <w:sz w:val="28"/>
                <w:szCs w:val="28"/>
                <w:lang w:eastAsia="en-US"/>
              </w:rPr>
            </w:pPr>
            <w:r w:rsidRPr="00777152">
              <w:rPr>
                <w:sz w:val="28"/>
                <w:szCs w:val="28"/>
                <w:lang w:eastAsia="en-US"/>
              </w:rPr>
              <w:t>расширение педагогического партнёрства в рамках реализации проекта с другими учреждениями образования Республики Беларусь.</w:t>
            </w:r>
          </w:p>
        </w:tc>
      </w:tr>
      <w:tr w:rsidR="00777152" w:rsidRPr="00777152" w:rsidTr="00BB406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2" w:rsidRPr="00777152" w:rsidRDefault="00777152" w:rsidP="00777152">
            <w:pPr>
              <w:tabs>
                <w:tab w:val="left" w:pos="993"/>
              </w:tabs>
              <w:rPr>
                <w:sz w:val="28"/>
                <w:szCs w:val="28"/>
                <w:lang w:eastAsia="en-US"/>
              </w:rPr>
            </w:pPr>
            <w:r w:rsidRPr="00777152">
              <w:rPr>
                <w:sz w:val="28"/>
                <w:szCs w:val="28"/>
                <w:lang w:eastAsia="en-US"/>
              </w:rPr>
              <w:t>Уровень взаимодействия участников инновационного проекта и социума</w:t>
            </w:r>
          </w:p>
          <w:p w:rsidR="00777152" w:rsidRPr="00777152" w:rsidRDefault="00777152" w:rsidP="00777152">
            <w:pPr>
              <w:tabs>
                <w:tab w:val="left" w:pos="993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2" w:rsidRPr="00777152" w:rsidRDefault="00777152" w:rsidP="00BB4063">
            <w:pPr>
              <w:numPr>
                <w:ilvl w:val="0"/>
                <w:numId w:val="6"/>
              </w:numPr>
              <w:tabs>
                <w:tab w:val="left" w:pos="318"/>
              </w:tabs>
              <w:rPr>
                <w:spacing w:val="-6"/>
                <w:sz w:val="28"/>
                <w:szCs w:val="28"/>
                <w:lang w:eastAsia="en-US"/>
              </w:rPr>
            </w:pPr>
            <w:r w:rsidRPr="00777152">
              <w:rPr>
                <w:spacing w:val="-6"/>
                <w:sz w:val="28"/>
                <w:szCs w:val="28"/>
                <w:lang w:eastAsia="en-US"/>
              </w:rPr>
              <w:t>организация педагогами  внеурочной социально-значимой деятельности;</w:t>
            </w:r>
          </w:p>
          <w:p w:rsidR="00777152" w:rsidRPr="00777152" w:rsidRDefault="00777152" w:rsidP="00BB4063">
            <w:pPr>
              <w:numPr>
                <w:ilvl w:val="0"/>
                <w:numId w:val="6"/>
              </w:numPr>
              <w:tabs>
                <w:tab w:val="left" w:pos="318"/>
              </w:tabs>
              <w:rPr>
                <w:spacing w:val="-6"/>
                <w:sz w:val="28"/>
                <w:szCs w:val="28"/>
                <w:lang w:eastAsia="en-US"/>
              </w:rPr>
            </w:pPr>
            <w:r w:rsidRPr="00777152">
              <w:rPr>
                <w:spacing w:val="-6"/>
                <w:sz w:val="28"/>
                <w:szCs w:val="28"/>
                <w:lang w:eastAsia="en-US"/>
              </w:rPr>
              <w:t>повышение взаимодействия «педагог-учащийся - партнер», «учащийся – учащийся»  в различных видах деятельности;</w:t>
            </w:r>
          </w:p>
          <w:p w:rsidR="00777152" w:rsidRPr="00777152" w:rsidRDefault="00777152" w:rsidP="00BB4063">
            <w:pPr>
              <w:numPr>
                <w:ilvl w:val="0"/>
                <w:numId w:val="6"/>
              </w:numPr>
              <w:tabs>
                <w:tab w:val="left" w:pos="318"/>
              </w:tabs>
              <w:rPr>
                <w:spacing w:val="-6"/>
                <w:sz w:val="28"/>
                <w:szCs w:val="28"/>
                <w:lang w:eastAsia="en-US"/>
              </w:rPr>
            </w:pPr>
            <w:proofErr w:type="spellStart"/>
            <w:r w:rsidRPr="00777152">
              <w:rPr>
                <w:spacing w:val="-6"/>
                <w:sz w:val="28"/>
                <w:szCs w:val="28"/>
                <w:lang w:eastAsia="en-US"/>
              </w:rPr>
              <w:t>сформированность</w:t>
            </w:r>
            <w:proofErr w:type="spellEnd"/>
            <w:r w:rsidRPr="00777152">
              <w:rPr>
                <w:spacing w:val="-6"/>
                <w:sz w:val="28"/>
                <w:szCs w:val="28"/>
                <w:lang w:eastAsia="en-US"/>
              </w:rPr>
              <w:t xml:space="preserve"> навыков сотрудничества с представителями  предпринимательского движения по конструированию и реализации проектов</w:t>
            </w:r>
            <w:r w:rsidRPr="00777152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CD1A18" w:rsidRPr="00CD1A18" w:rsidRDefault="00CD1A18" w:rsidP="00BB4063">
      <w:pPr>
        <w:pStyle w:val="a6"/>
        <w:ind w:left="3686"/>
        <w:rPr>
          <w:b/>
          <w:sz w:val="24"/>
        </w:rPr>
      </w:pPr>
    </w:p>
    <w:sectPr w:rsidR="00CD1A18" w:rsidRPr="00CD1A18" w:rsidSect="00BB406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972C6"/>
    <w:multiLevelType w:val="hybridMultilevel"/>
    <w:tmpl w:val="C28E5D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77B3C"/>
    <w:multiLevelType w:val="hybridMultilevel"/>
    <w:tmpl w:val="EE1E9E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D34CA"/>
    <w:multiLevelType w:val="hybridMultilevel"/>
    <w:tmpl w:val="E34EC098"/>
    <w:lvl w:ilvl="0" w:tplc="38E04F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53259"/>
    <w:multiLevelType w:val="hybridMultilevel"/>
    <w:tmpl w:val="9DB4AB28"/>
    <w:lvl w:ilvl="0" w:tplc="E0DE501C">
      <w:start w:val="20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44E03"/>
    <w:multiLevelType w:val="hybridMultilevel"/>
    <w:tmpl w:val="155022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13659"/>
    <w:multiLevelType w:val="hybridMultilevel"/>
    <w:tmpl w:val="4BFA1D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18"/>
    <w:rsid w:val="000008BF"/>
    <w:rsid w:val="00045EF4"/>
    <w:rsid w:val="00056373"/>
    <w:rsid w:val="000A638D"/>
    <w:rsid w:val="000B2866"/>
    <w:rsid w:val="000C2048"/>
    <w:rsid w:val="0012675A"/>
    <w:rsid w:val="001353DF"/>
    <w:rsid w:val="00140A89"/>
    <w:rsid w:val="002360AD"/>
    <w:rsid w:val="00331E28"/>
    <w:rsid w:val="00374051"/>
    <w:rsid w:val="00490404"/>
    <w:rsid w:val="00581466"/>
    <w:rsid w:val="005F6565"/>
    <w:rsid w:val="0077140B"/>
    <w:rsid w:val="00777152"/>
    <w:rsid w:val="007B04B6"/>
    <w:rsid w:val="007C5981"/>
    <w:rsid w:val="008412AB"/>
    <w:rsid w:val="008867FC"/>
    <w:rsid w:val="008A1881"/>
    <w:rsid w:val="008B4659"/>
    <w:rsid w:val="00900672"/>
    <w:rsid w:val="009C538C"/>
    <w:rsid w:val="00BA305D"/>
    <w:rsid w:val="00BB4063"/>
    <w:rsid w:val="00C6645F"/>
    <w:rsid w:val="00CD1A18"/>
    <w:rsid w:val="00CE1B7B"/>
    <w:rsid w:val="00CF77DD"/>
    <w:rsid w:val="00D030FD"/>
    <w:rsid w:val="00D71297"/>
    <w:rsid w:val="00DE465A"/>
    <w:rsid w:val="00F7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8415A48-19FA-421B-A1DC-2FA1DB6F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1A18"/>
    <w:rPr>
      <w:sz w:val="24"/>
      <w:szCs w:val="24"/>
      <w:lang w:eastAsia="ru-RU"/>
    </w:rPr>
  </w:style>
  <w:style w:type="paragraph" w:styleId="5">
    <w:name w:val="heading 5"/>
    <w:basedOn w:val="a"/>
    <w:next w:val="a"/>
    <w:qFormat/>
    <w:rsid w:val="00CD1A1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Министерство"/>
    <w:basedOn w:val="a4"/>
    <w:rsid w:val="00CD1A18"/>
    <w:pPr>
      <w:spacing w:before="0" w:after="0"/>
      <w:outlineLvl w:val="9"/>
    </w:pPr>
    <w:rPr>
      <w:rFonts w:ascii="Times New Roman" w:hAnsi="Times New Roman"/>
      <w:kern w:val="0"/>
      <w:szCs w:val="24"/>
    </w:rPr>
  </w:style>
  <w:style w:type="paragraph" w:styleId="a4">
    <w:name w:val="Название"/>
    <w:basedOn w:val="a"/>
    <w:link w:val="a5"/>
    <w:qFormat/>
    <w:rsid w:val="00CD1A18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paragraph" w:styleId="a6">
    <w:name w:val="No Spacing"/>
    <w:link w:val="a7"/>
    <w:uiPriority w:val="1"/>
    <w:qFormat/>
    <w:rsid w:val="00D030FD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азвание Знак"/>
    <w:link w:val="a4"/>
    <w:rsid w:val="000008BF"/>
    <w:rPr>
      <w:rFonts w:ascii="Arial" w:hAnsi="Arial" w:cs="Arial"/>
      <w:b/>
      <w:bCs/>
      <w:kern w:val="28"/>
      <w:sz w:val="32"/>
      <w:szCs w:val="32"/>
    </w:rPr>
  </w:style>
  <w:style w:type="paragraph" w:styleId="a8">
    <w:name w:val="footer"/>
    <w:basedOn w:val="a"/>
    <w:link w:val="a9"/>
    <w:rsid w:val="00C6645F"/>
    <w:pPr>
      <w:tabs>
        <w:tab w:val="center" w:pos="4677"/>
        <w:tab w:val="right" w:pos="9355"/>
      </w:tabs>
      <w:spacing w:line="260" w:lineRule="exact"/>
      <w:ind w:firstLine="340"/>
      <w:jc w:val="both"/>
    </w:pPr>
    <w:rPr>
      <w:sz w:val="22"/>
    </w:rPr>
  </w:style>
  <w:style w:type="character" w:customStyle="1" w:styleId="a9">
    <w:name w:val="Нижний колонтитул Знак"/>
    <w:link w:val="a8"/>
    <w:rsid w:val="00C6645F"/>
    <w:rPr>
      <w:sz w:val="22"/>
      <w:szCs w:val="24"/>
    </w:rPr>
  </w:style>
  <w:style w:type="character" w:customStyle="1" w:styleId="a7">
    <w:name w:val="Без интервала Знак"/>
    <w:link w:val="a6"/>
    <w:uiPriority w:val="1"/>
    <w:rsid w:val="00DE465A"/>
    <w:rPr>
      <w:rFonts w:ascii="Calibri" w:eastAsia="Calibri" w:hAnsi="Calibri"/>
      <w:sz w:val="22"/>
      <w:szCs w:val="22"/>
      <w:lang w:eastAsia="en-US" w:bidi="ar-SA"/>
    </w:rPr>
  </w:style>
  <w:style w:type="paragraph" w:styleId="aa">
    <w:name w:val="Balloon Text"/>
    <w:basedOn w:val="a"/>
    <w:link w:val="ab"/>
    <w:uiPriority w:val="99"/>
    <w:unhideWhenUsed/>
    <w:rsid w:val="00490404"/>
    <w:rPr>
      <w:rFonts w:ascii="Tahoma" w:eastAsia="Calibri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490404"/>
    <w:rPr>
      <w:rFonts w:ascii="Tahoma" w:eastAsia="Calibri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A3E89-6081-4526-AE0D-53102B3FA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оформления педагогического дневника</vt:lpstr>
    </vt:vector>
  </TitlesOfParts>
  <Company>MoBIL GROUP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оформления педагогического дневника</dc:title>
  <dc:subject/>
  <dc:creator>Admin</dc:creator>
  <cp:keywords/>
  <dc:description/>
  <cp:lastModifiedBy>User</cp:lastModifiedBy>
  <cp:revision>26</cp:revision>
  <dcterms:created xsi:type="dcterms:W3CDTF">2020-09-16T10:43:00Z</dcterms:created>
  <dcterms:modified xsi:type="dcterms:W3CDTF">2020-09-16T10:43:00Z</dcterms:modified>
</cp:coreProperties>
</file>